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6B" w:rsidRPr="00B567F3" w:rsidRDefault="00BC706B" w:rsidP="00181933">
      <w:pPr>
        <w:spacing w:line="276" w:lineRule="auto"/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Antrag auf Un</w:t>
      </w:r>
      <w:r w:rsidR="00810C81" w:rsidRPr="00B567F3">
        <w:rPr>
          <w:rFonts w:ascii="HDA DIN Office" w:hAnsi="HDA DIN Office"/>
          <w:b/>
        </w:rPr>
        <w:t xml:space="preserve">terstützungsmaßnahmen durch </w:t>
      </w:r>
      <w:proofErr w:type="spellStart"/>
      <w:r w:rsidR="00810C81" w:rsidRPr="00B567F3">
        <w:rPr>
          <w:rFonts w:ascii="HDA DIN Office" w:hAnsi="HDA DIN Office"/>
          <w:b/>
        </w:rPr>
        <w:t>QuiS_</w:t>
      </w:r>
      <w:r w:rsidRPr="00B567F3">
        <w:rPr>
          <w:rFonts w:ascii="HDA DIN Office" w:hAnsi="HDA DIN Office"/>
          <w:b/>
        </w:rPr>
        <w:t>Flex</w:t>
      </w:r>
      <w:proofErr w:type="spellEnd"/>
    </w:p>
    <w:p w:rsidR="00BC706B" w:rsidRPr="00B567F3" w:rsidRDefault="00BC706B" w:rsidP="00181933">
      <w:pPr>
        <w:spacing w:line="276" w:lineRule="auto"/>
        <w:rPr>
          <w:rFonts w:ascii="HDA DIN Office" w:hAnsi="HDA DIN Office"/>
          <w:b/>
        </w:rPr>
      </w:pPr>
    </w:p>
    <w:p w:rsidR="00605CD3" w:rsidRPr="00B567F3" w:rsidRDefault="0058080D" w:rsidP="00181933">
      <w:pPr>
        <w:spacing w:line="276" w:lineRule="auto"/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Titel des Flexibilisierungsvorhabens:</w:t>
      </w:r>
    </w:p>
    <w:p w:rsidR="004B3214" w:rsidRPr="00B567F3" w:rsidRDefault="004B3214">
      <w:pPr>
        <w:rPr>
          <w:rFonts w:ascii="HDA DIN Office" w:hAnsi="HDA DIN Office"/>
        </w:rPr>
      </w:pPr>
    </w:p>
    <w:p w:rsidR="004B3214" w:rsidRPr="00B567F3" w:rsidRDefault="004B3214" w:rsidP="004B3214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HDA DIN Office" w:eastAsia="Times New Roman" w:hAnsi="HDA DIN Office" w:cs="Calibri"/>
        </w:rPr>
        <w:t>Verantwortliche*r</w:t>
      </w:r>
      <w:r w:rsidRPr="00B567F3">
        <w:rPr>
          <w:rFonts w:ascii="HDA DIN Office" w:eastAsia="Times New Roman" w:hAnsi="HDA DIN Office" w:cs="Calibri"/>
          <w:vertAlign w:val="superscript"/>
        </w:rPr>
        <w:footnoteReference w:id="1"/>
      </w:r>
      <w:r w:rsidRPr="00B567F3">
        <w:rPr>
          <w:rFonts w:ascii="HDA DIN Office" w:eastAsia="Times New Roman" w:hAnsi="HDA DIN Office" w:cs="Calibri"/>
        </w:rPr>
        <w:t xml:space="preserve">: </w:t>
      </w:r>
      <w:r w:rsidRPr="00B567F3">
        <w:rPr>
          <w:rFonts w:ascii="HDA DIN Office" w:eastAsia="Times New Roman" w:hAnsi="HDA DIN Office" w:cs="Times New Roman"/>
          <w:color w:val="FFFFFF" w:themeColor="background1"/>
        </w:rPr>
        <w:t>Klicken oder tippen Sie hier, um Text einzugeben.</w:t>
      </w:r>
    </w:p>
    <w:p w:rsidR="004B3214" w:rsidRPr="00B567F3" w:rsidRDefault="004B3214" w:rsidP="004B3214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HDA DIN Office" w:eastAsia="Times New Roman" w:hAnsi="HDA DIN Office" w:cs="Calibri"/>
        </w:rPr>
        <w:t xml:space="preserve">Fachbereich: </w:t>
      </w:r>
      <w:r w:rsidRPr="00B567F3">
        <w:rPr>
          <w:rFonts w:ascii="HDA DIN Office" w:eastAsia="Times New Roman" w:hAnsi="HDA DIN Office" w:cs="Times New Roman"/>
          <w:color w:val="FFFFFF" w:themeColor="background1"/>
        </w:rPr>
        <w:t>Klicken oder tippen Sie hier, um Text einzugeben.</w:t>
      </w:r>
    </w:p>
    <w:p w:rsidR="004B3214" w:rsidRPr="00B567F3" w:rsidRDefault="004B3214">
      <w:pPr>
        <w:rPr>
          <w:rFonts w:ascii="HDA DIN Office" w:hAnsi="HDA DIN Office"/>
        </w:rPr>
      </w:pPr>
      <w:r w:rsidRPr="00B567F3">
        <w:rPr>
          <w:rFonts w:ascii="HDA DIN Office" w:eastAsia="Times New Roman" w:hAnsi="HDA DIN Office" w:cs="Calibri"/>
        </w:rPr>
        <w:t>Lehrende*r:</w:t>
      </w:r>
    </w:p>
    <w:p w:rsidR="00181933" w:rsidRPr="00B567F3" w:rsidRDefault="00181933" w:rsidP="00181933">
      <w:pPr>
        <w:rPr>
          <w:rFonts w:ascii="HDA DIN Office" w:hAnsi="HDA DIN Office"/>
          <w:b/>
        </w:rPr>
      </w:pPr>
    </w:p>
    <w:p w:rsidR="00181933" w:rsidRPr="00B567F3" w:rsidRDefault="00181933" w:rsidP="00181933">
      <w:pPr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Status Quo und Begründung für notwendige Flexibilisierung:</w:t>
      </w:r>
    </w:p>
    <w:p w:rsidR="00181933" w:rsidRPr="00B567F3" w:rsidRDefault="00181933" w:rsidP="00181933">
      <w:pPr>
        <w:rPr>
          <w:rFonts w:ascii="HDA DIN Office" w:hAnsi="HDA DIN Office"/>
        </w:rPr>
      </w:pPr>
    </w:p>
    <w:p w:rsidR="00181933" w:rsidRPr="00B567F3" w:rsidRDefault="00181933" w:rsidP="00181933">
      <w:pPr>
        <w:rPr>
          <w:rFonts w:ascii="HDA DIN Office" w:hAnsi="HDA DIN Office"/>
        </w:rPr>
      </w:pPr>
      <w:r w:rsidRPr="00B567F3">
        <w:rPr>
          <w:rFonts w:ascii="HDA DIN Office" w:hAnsi="HDA DIN Office"/>
          <w:b/>
        </w:rPr>
        <w:t>Zielgruppe</w:t>
      </w:r>
      <w:r w:rsidRPr="00B567F3">
        <w:rPr>
          <w:rFonts w:ascii="HDA DIN Office" w:hAnsi="HDA DIN Office"/>
        </w:rPr>
        <w:t>:</w:t>
      </w:r>
    </w:p>
    <w:p w:rsidR="00181933" w:rsidRPr="00B567F3" w:rsidRDefault="00181933" w:rsidP="00181933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Studierende Bachelor</w:t>
      </w:r>
    </w:p>
    <w:p w:rsidR="00181933" w:rsidRPr="00B567F3" w:rsidRDefault="00181933" w:rsidP="00181933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Studierende Master</w:t>
      </w:r>
    </w:p>
    <w:p w:rsidR="00181933" w:rsidRPr="00B567F3" w:rsidRDefault="00181933" w:rsidP="00181933">
      <w:pPr>
        <w:rPr>
          <w:rFonts w:ascii="HDA DIN Office" w:hAnsi="HDA DIN Office"/>
        </w:rPr>
      </w:pPr>
      <w:r w:rsidRPr="00B567F3">
        <w:rPr>
          <w:rFonts w:ascii="Segoe UI Symbol" w:eastAsia="MS Gothic" w:hAnsi="Segoe UI Symbol" w:cs="Segoe UI Symbol"/>
        </w:rPr>
        <w:t>☐</w:t>
      </w:r>
      <w:r w:rsidR="00C57C3B" w:rsidRPr="00B567F3">
        <w:rPr>
          <w:rFonts w:ascii="HDA DIN Office" w:eastAsia="Times New Roman" w:hAnsi="HDA DIN Office" w:cs="Calibri"/>
        </w:rPr>
        <w:t xml:space="preserve"> </w:t>
      </w:r>
      <w:r w:rsidRPr="00B567F3">
        <w:rPr>
          <w:rFonts w:ascii="HDA DIN Office" w:eastAsia="Times New Roman" w:hAnsi="HDA DIN Office" w:cs="Calibri"/>
        </w:rPr>
        <w:t>Studierende des FBs:</w:t>
      </w:r>
    </w:p>
    <w:p w:rsidR="00181933" w:rsidRPr="00B567F3" w:rsidRDefault="00181933" w:rsidP="00181933">
      <w:pPr>
        <w:rPr>
          <w:rFonts w:ascii="HDA DIN Office" w:hAnsi="HDA DIN Office"/>
        </w:rPr>
      </w:pPr>
      <w:r w:rsidRPr="00B567F3">
        <w:rPr>
          <w:rFonts w:ascii="Segoe UI Symbol" w:eastAsia="MS Gothic" w:hAnsi="Segoe UI Symbol" w:cs="Segoe UI Symbol"/>
        </w:rPr>
        <w:t>☐</w:t>
      </w:r>
      <w:r w:rsidR="00C57C3B" w:rsidRPr="00B567F3">
        <w:rPr>
          <w:rFonts w:ascii="HDA DIN Office" w:eastAsia="Times New Roman" w:hAnsi="HDA DIN Office" w:cs="Calibri"/>
        </w:rPr>
        <w:t xml:space="preserve"> Andere</w:t>
      </w:r>
    </w:p>
    <w:p w:rsidR="00181933" w:rsidRPr="00B567F3" w:rsidRDefault="00181933" w:rsidP="00181933">
      <w:pPr>
        <w:rPr>
          <w:rFonts w:ascii="HDA DIN Office" w:hAnsi="HDA DIN Office"/>
        </w:rPr>
      </w:pPr>
    </w:p>
    <w:p w:rsidR="00181933" w:rsidRPr="00B567F3" w:rsidRDefault="00181933" w:rsidP="00181933">
      <w:pPr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Kurze Projektskizze:</w:t>
      </w:r>
    </w:p>
    <w:p w:rsidR="00181933" w:rsidRPr="00B567F3" w:rsidRDefault="00181933" w:rsidP="00181933">
      <w:pPr>
        <w:spacing w:line="276" w:lineRule="auto"/>
        <w:rPr>
          <w:rFonts w:ascii="HDA DIN Office" w:eastAsia="Times New Roman" w:hAnsi="HDA DIN Office" w:cs="Calibri"/>
        </w:rPr>
      </w:pPr>
    </w:p>
    <w:p w:rsidR="00181933" w:rsidRPr="00B567F3" w:rsidRDefault="00181933" w:rsidP="00181933">
      <w:pPr>
        <w:spacing w:line="276" w:lineRule="auto"/>
        <w:rPr>
          <w:rFonts w:ascii="HDA DIN Office" w:eastAsia="Times New Roman" w:hAnsi="HDA DIN Office" w:cs="Calibri"/>
          <w:b/>
        </w:rPr>
      </w:pPr>
    </w:p>
    <w:p w:rsidR="00181933" w:rsidRPr="00B567F3" w:rsidRDefault="00181933" w:rsidP="00181933">
      <w:pPr>
        <w:spacing w:line="276" w:lineRule="auto"/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Inhaltlicher Schwerpunkt</w:t>
      </w:r>
      <w:r w:rsidRPr="00B567F3">
        <w:rPr>
          <w:rFonts w:ascii="HDA DIN Office" w:eastAsia="Times New Roman" w:hAnsi="HDA DIN Office" w:cs="Calibri"/>
          <w:b/>
        </w:rPr>
        <w:t xml:space="preserve"> </w:t>
      </w:r>
      <w:r w:rsidRPr="00B567F3">
        <w:rPr>
          <w:rFonts w:ascii="HDA DIN Office" w:eastAsia="Times New Roman" w:hAnsi="HDA DIN Office" w:cs="Calibri"/>
        </w:rPr>
        <w:t>(bei bereits bestehenden Modulen, die organisatorisch verändert werden sollen, bitte Modulbeschreibung als Anhang mitsenden)</w:t>
      </w:r>
      <w:r w:rsidRPr="00B567F3">
        <w:rPr>
          <w:rFonts w:ascii="HDA DIN Office" w:eastAsia="Times New Roman" w:hAnsi="HDA DIN Office" w:cs="Calibri"/>
          <w:b/>
        </w:rPr>
        <w:t>:</w:t>
      </w:r>
    </w:p>
    <w:p w:rsidR="004F390C" w:rsidRPr="00B567F3" w:rsidRDefault="004F390C" w:rsidP="00181933">
      <w:pPr>
        <w:spacing w:line="276" w:lineRule="auto"/>
        <w:rPr>
          <w:rFonts w:ascii="HDA DIN Office" w:hAnsi="HDA DIN Office"/>
          <w:b/>
        </w:rPr>
      </w:pPr>
    </w:p>
    <w:p w:rsidR="004F390C" w:rsidRPr="00B567F3" w:rsidRDefault="004F390C" w:rsidP="004F390C">
      <w:pPr>
        <w:spacing w:line="276" w:lineRule="auto"/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Veranstaltungstyp:</w:t>
      </w:r>
    </w:p>
    <w:p w:rsidR="00F6255B" w:rsidRPr="00B567F3" w:rsidRDefault="00F6255B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MS Gothic" w:hAnsi="HDA DIN Office" w:cs="Segoe UI Symbol"/>
        </w:rPr>
        <w:t xml:space="preserve"> </w:t>
      </w:r>
      <w:r w:rsidRPr="00B567F3">
        <w:rPr>
          <w:rFonts w:ascii="HDA DIN Office" w:eastAsia="Times New Roman" w:hAnsi="HDA DIN Office" w:cs="Calibri"/>
        </w:rPr>
        <w:t>Seminar</w:t>
      </w:r>
    </w:p>
    <w:p w:rsidR="00F6255B" w:rsidRPr="00B567F3" w:rsidRDefault="00F6255B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MS Gothic" w:hAnsi="HDA DIN Office" w:cs="Segoe UI Symbol"/>
        </w:rPr>
        <w:t xml:space="preserve"> </w:t>
      </w:r>
      <w:r w:rsidRPr="00B567F3">
        <w:rPr>
          <w:rFonts w:ascii="HDA DIN Office" w:eastAsia="Times New Roman" w:hAnsi="HDA DIN Office" w:cs="Calibri"/>
        </w:rPr>
        <w:t>Vorlesung</w:t>
      </w:r>
    </w:p>
    <w:p w:rsidR="00F6255B" w:rsidRPr="00B567F3" w:rsidRDefault="00F6255B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MS Gothic" w:hAnsi="HDA DIN Office" w:cs="Segoe UI Symbol"/>
        </w:rPr>
        <w:t xml:space="preserve"> </w:t>
      </w:r>
      <w:r w:rsidRPr="00B567F3">
        <w:rPr>
          <w:rFonts w:ascii="HDA DIN Office" w:eastAsia="Times New Roman" w:hAnsi="HDA DIN Office" w:cs="Calibri"/>
        </w:rPr>
        <w:t>Seminar und Übung</w:t>
      </w:r>
    </w:p>
    <w:p w:rsidR="004B3214" w:rsidRPr="00B567F3" w:rsidRDefault="004B3214" w:rsidP="004F390C">
      <w:pPr>
        <w:spacing w:line="276" w:lineRule="auto"/>
        <w:rPr>
          <w:rFonts w:ascii="HDA DIN Office" w:eastAsia="MS Gothic" w:hAnsi="HDA DIN Office" w:cs="Segoe UI Symbol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MS Gothic" w:hAnsi="HDA DIN Office" w:cs="Segoe UI Symbol"/>
        </w:rPr>
        <w:t xml:space="preserve"> </w:t>
      </w:r>
      <w:r w:rsidR="00A10D5D" w:rsidRPr="00B567F3">
        <w:rPr>
          <w:rFonts w:ascii="HDA DIN Office" w:eastAsia="MS Gothic" w:hAnsi="HDA DIN Office" w:cs="Segoe UI Symbol"/>
        </w:rPr>
        <w:t>E</w:t>
      </w:r>
      <w:r w:rsidRPr="00B567F3">
        <w:rPr>
          <w:rFonts w:ascii="HDA DIN Office" w:eastAsia="MS Gothic" w:hAnsi="HDA DIN Office" w:cs="Segoe UI Symbol"/>
        </w:rPr>
        <w:t>rgänzende Veranstaltung</w:t>
      </w:r>
    </w:p>
    <w:p w:rsidR="00BC706B" w:rsidRPr="00B567F3" w:rsidRDefault="00BC706B" w:rsidP="004F390C">
      <w:pPr>
        <w:spacing w:line="276" w:lineRule="auto"/>
        <w:rPr>
          <w:rFonts w:ascii="HDA DIN Office" w:eastAsia="MS Gothic" w:hAnsi="HDA DIN Office" w:cs="Segoe UI Symbol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MS Gothic" w:hAnsi="HDA DIN Office" w:cs="Segoe UI Symbol"/>
        </w:rPr>
        <w:t xml:space="preserve"> </w:t>
      </w:r>
      <w:r w:rsidR="00A10D5D" w:rsidRPr="00B567F3">
        <w:rPr>
          <w:rFonts w:ascii="HDA DIN Office" w:eastAsia="MS Gothic" w:hAnsi="HDA DIN Office" w:cs="Segoe UI Symbol"/>
        </w:rPr>
        <w:t>E</w:t>
      </w:r>
      <w:r w:rsidRPr="00B567F3">
        <w:rPr>
          <w:rFonts w:ascii="HDA DIN Office" w:eastAsia="MS Gothic" w:hAnsi="HDA DIN Office" w:cs="Segoe UI Symbol"/>
        </w:rPr>
        <w:t xml:space="preserve">rsetzendes Format zu oben genannten, nämlich: </w:t>
      </w:r>
    </w:p>
    <w:p w:rsidR="00BC706B" w:rsidRPr="00B567F3" w:rsidRDefault="00BC706B" w:rsidP="004F390C">
      <w:pPr>
        <w:spacing w:line="276" w:lineRule="auto"/>
        <w:rPr>
          <w:rFonts w:ascii="HDA DIN Office" w:eastAsia="MS Gothic" w:hAnsi="HDA DIN Office" w:cs="Segoe UI Symbol"/>
        </w:rPr>
      </w:pPr>
    </w:p>
    <w:p w:rsidR="00BC706B" w:rsidRPr="00B567F3" w:rsidRDefault="00BC706B" w:rsidP="004F390C">
      <w:pPr>
        <w:spacing w:line="276" w:lineRule="auto"/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Veranstaltungsformat:</w:t>
      </w:r>
    </w:p>
    <w:p w:rsidR="00BC706B" w:rsidRPr="00B567F3" w:rsidRDefault="00BC706B" w:rsidP="00BC706B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Einzelveranstaltung ohne Prüfung (Teilnahmebescheinigung)</w:t>
      </w:r>
    </w:p>
    <w:p w:rsidR="00BC706B" w:rsidRPr="00B567F3" w:rsidRDefault="00BC706B" w:rsidP="00BC706B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Online</w:t>
      </w:r>
    </w:p>
    <w:p w:rsidR="00BC706B" w:rsidRPr="00B567F3" w:rsidRDefault="00BC706B" w:rsidP="00BC706B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Präsenz</w:t>
      </w:r>
    </w:p>
    <w:p w:rsidR="00BC706B" w:rsidRPr="00B567F3" w:rsidRDefault="00BC706B" w:rsidP="00BC706B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Hybrid</w:t>
      </w:r>
    </w:p>
    <w:p w:rsidR="004B3214" w:rsidRPr="00B567F3" w:rsidRDefault="004B3214" w:rsidP="004F390C">
      <w:pPr>
        <w:spacing w:line="276" w:lineRule="auto"/>
        <w:rPr>
          <w:rFonts w:ascii="HDA DIN Office" w:eastAsia="Times New Roman" w:hAnsi="HDA DIN Office" w:cs="Calibri"/>
        </w:rPr>
      </w:pPr>
    </w:p>
    <w:p w:rsidR="004F390C" w:rsidRPr="00B567F3" w:rsidRDefault="00F6255B" w:rsidP="004F390C">
      <w:pPr>
        <w:spacing w:line="276" w:lineRule="auto"/>
        <w:rPr>
          <w:rFonts w:ascii="HDA DIN Office" w:eastAsia="Times New Roman" w:hAnsi="HDA DIN Office" w:cs="Calibri"/>
          <w:b/>
        </w:rPr>
      </w:pPr>
      <w:r w:rsidRPr="00B567F3">
        <w:rPr>
          <w:rFonts w:ascii="HDA DIN Office" w:eastAsia="Times New Roman" w:hAnsi="HDA DIN Office" w:cs="Calibri"/>
          <w:b/>
        </w:rPr>
        <w:t>U</w:t>
      </w:r>
      <w:r w:rsidRPr="00B567F3">
        <w:rPr>
          <w:rFonts w:ascii="HDA DIN Office" w:hAnsi="HDA DIN Office"/>
          <w:b/>
        </w:rPr>
        <w:t>mfang des Formates</w:t>
      </w:r>
      <w:r w:rsidR="004F390C" w:rsidRPr="00B567F3">
        <w:rPr>
          <w:rFonts w:ascii="HDA DIN Office" w:hAnsi="HDA DIN Office"/>
          <w:b/>
        </w:rPr>
        <w:t>:</w:t>
      </w:r>
    </w:p>
    <w:p w:rsidR="004F390C" w:rsidRPr="00B567F3" w:rsidRDefault="004F390C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Blockveranstaltung (1-3 Tage in Folge)</w:t>
      </w:r>
    </w:p>
    <w:p w:rsidR="004F390C" w:rsidRPr="00B567F3" w:rsidRDefault="004F390C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Wöchentliche Veranstaltung (1-2x pro Woche)</w:t>
      </w:r>
    </w:p>
    <w:p w:rsidR="004F390C" w:rsidRPr="00B567F3" w:rsidRDefault="004F390C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Wochentags</w:t>
      </w:r>
    </w:p>
    <w:p w:rsidR="004F390C" w:rsidRDefault="004F390C" w:rsidP="004F390C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Segoe UI Symbol" w:eastAsia="MS Gothic" w:hAnsi="Segoe UI Symbol" w:cs="Segoe UI Symbol"/>
        </w:rPr>
        <w:t>☐</w:t>
      </w:r>
      <w:r w:rsidRPr="00B567F3">
        <w:rPr>
          <w:rFonts w:ascii="HDA DIN Office" w:eastAsia="Times New Roman" w:hAnsi="HDA DIN Office" w:cs="Calibri"/>
        </w:rPr>
        <w:t xml:space="preserve"> Wochenende</w:t>
      </w:r>
    </w:p>
    <w:p w:rsidR="008D7976" w:rsidRPr="00B567F3" w:rsidRDefault="008D7976" w:rsidP="004F390C">
      <w:pPr>
        <w:spacing w:line="276" w:lineRule="auto"/>
        <w:rPr>
          <w:rFonts w:ascii="HDA DIN Office" w:eastAsia="Times New Roman" w:hAnsi="HDA DIN Office" w:cs="Calibri"/>
        </w:rPr>
      </w:pPr>
    </w:p>
    <w:p w:rsidR="00181933" w:rsidRPr="00B567F3" w:rsidRDefault="00181933" w:rsidP="00181933">
      <w:pPr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>Optional: Prüfungsform</w:t>
      </w:r>
    </w:p>
    <w:p w:rsidR="00181933" w:rsidRPr="00B567F3" w:rsidRDefault="00181933" w:rsidP="00181933">
      <w:pPr>
        <w:pStyle w:val="Default"/>
        <w:spacing w:after="120" w:line="276" w:lineRule="auto"/>
        <w:rPr>
          <w:rFonts w:ascii="HDA DIN Office" w:hAnsi="HDA DIN Office" w:cs="Calibri"/>
          <w:sz w:val="22"/>
          <w:szCs w:val="22"/>
        </w:rPr>
      </w:pPr>
      <w:r w:rsidRPr="00B567F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B567F3">
        <w:rPr>
          <w:rFonts w:ascii="HDA DIN Office" w:hAnsi="HDA DIN Office" w:cs="Calibri"/>
          <w:color w:val="auto"/>
          <w:sz w:val="22"/>
          <w:szCs w:val="22"/>
        </w:rPr>
        <w:t xml:space="preserve"> </w:t>
      </w:r>
      <w:r w:rsidR="00BC4A25" w:rsidRPr="00B567F3">
        <w:rPr>
          <w:rFonts w:ascii="HDA DIN Office" w:hAnsi="HDA DIN Office" w:cs="Calibri"/>
          <w:color w:val="auto"/>
          <w:sz w:val="22"/>
          <w:szCs w:val="22"/>
        </w:rPr>
        <w:t>S</w:t>
      </w:r>
      <w:r w:rsidRPr="00B567F3">
        <w:rPr>
          <w:rFonts w:ascii="HDA DIN Office" w:hAnsi="HDA DIN Office" w:cs="Calibri"/>
          <w:color w:val="auto"/>
          <w:sz w:val="22"/>
          <w:szCs w:val="22"/>
        </w:rPr>
        <w:t>chriftliche Prüfungen (z.B. in der Form von Klausuren, Hausarbeiten, schriftlichen</w:t>
      </w:r>
      <w:r w:rsidRPr="00B567F3">
        <w:rPr>
          <w:rFonts w:ascii="HDA DIN Office" w:hAnsi="HDA DIN Office" w:cs="Calibri"/>
          <w:sz w:val="22"/>
          <w:szCs w:val="22"/>
        </w:rPr>
        <w:t xml:space="preserve"> Ausarbeitungen, Protokollen, Thesenpapieren, Berichten, Zeichnungen und Beschreibungen)</w:t>
      </w:r>
    </w:p>
    <w:p w:rsidR="00181933" w:rsidRPr="00B567F3" w:rsidRDefault="00181933" w:rsidP="00181933">
      <w:pPr>
        <w:pStyle w:val="Default"/>
        <w:spacing w:after="120" w:line="276" w:lineRule="auto"/>
        <w:rPr>
          <w:rFonts w:ascii="HDA DIN Office" w:hAnsi="HDA DIN Office" w:cs="Calibri"/>
          <w:sz w:val="22"/>
          <w:szCs w:val="22"/>
        </w:rPr>
      </w:pPr>
      <w:r w:rsidRPr="00B567F3">
        <w:rPr>
          <w:rFonts w:ascii="Segoe UI Symbol" w:eastAsia="MS Gothic" w:hAnsi="Segoe UI Symbol" w:cs="Segoe UI Symbol"/>
          <w:sz w:val="22"/>
          <w:szCs w:val="22"/>
        </w:rPr>
        <w:t>☐</w:t>
      </w:r>
      <w:r w:rsidRPr="00B567F3">
        <w:rPr>
          <w:rFonts w:ascii="HDA DIN Office" w:hAnsi="HDA DIN Office" w:cs="Calibri"/>
          <w:sz w:val="22"/>
          <w:szCs w:val="22"/>
        </w:rPr>
        <w:t xml:space="preserve"> </w:t>
      </w:r>
      <w:r w:rsidR="00BC4A25" w:rsidRPr="00B567F3">
        <w:rPr>
          <w:rFonts w:ascii="HDA DIN Office" w:hAnsi="HDA DIN Office" w:cs="Calibri"/>
          <w:sz w:val="22"/>
          <w:szCs w:val="22"/>
        </w:rPr>
        <w:t>M</w:t>
      </w:r>
      <w:r w:rsidRPr="00B567F3">
        <w:rPr>
          <w:rFonts w:ascii="HDA DIN Office" w:hAnsi="HDA DIN Office" w:cs="Calibri"/>
          <w:sz w:val="22"/>
          <w:szCs w:val="22"/>
        </w:rPr>
        <w:t xml:space="preserve">ündliche Prüfungen (z.B. in der Form von mündlichen Einzel- oder Gruppenprüfungen, Fachgesprächen, Kolloquien) </w:t>
      </w:r>
    </w:p>
    <w:p w:rsidR="00460120" w:rsidRPr="00460120" w:rsidRDefault="00181933" w:rsidP="00181933">
      <w:pPr>
        <w:pStyle w:val="Default"/>
        <w:spacing w:after="120" w:line="276" w:lineRule="auto"/>
        <w:rPr>
          <w:rFonts w:ascii="HDA DIN Office" w:hAnsi="HDA DIN Office" w:cs="Times New Roman"/>
          <w:color w:val="FFFFFF" w:themeColor="background1"/>
        </w:rPr>
      </w:pPr>
      <w:r w:rsidRPr="00B567F3">
        <w:rPr>
          <w:rFonts w:ascii="Segoe UI Symbol" w:hAnsi="Segoe UI Symbol" w:cs="Segoe UI Symbol"/>
          <w:sz w:val="22"/>
          <w:szCs w:val="22"/>
        </w:rPr>
        <w:t>☐</w:t>
      </w:r>
      <w:r w:rsidR="00060B7A" w:rsidRPr="00B567F3">
        <w:rPr>
          <w:rFonts w:ascii="HDA DIN Office" w:hAnsi="HDA DIN Office" w:cs="Calibri"/>
          <w:sz w:val="22"/>
          <w:szCs w:val="22"/>
        </w:rPr>
        <w:t xml:space="preserve"> I</w:t>
      </w:r>
      <w:r w:rsidRPr="00B567F3">
        <w:rPr>
          <w:rFonts w:ascii="HDA DIN Office" w:hAnsi="HDA DIN Office" w:cs="Calibri"/>
          <w:sz w:val="22"/>
          <w:szCs w:val="22"/>
        </w:rPr>
        <w:t xml:space="preserve">ndividueller Leistungsnachweis (z.B. in Form von Seminarvorträgen, Referaten, Präsentationen, Softwareerstellung, qualitativer und quantitativer Analysen, </w:t>
      </w:r>
      <w:r w:rsidR="000E4743" w:rsidRPr="00B567F3">
        <w:rPr>
          <w:rFonts w:ascii="HDA DIN Office" w:hAnsi="HDA DIN Office" w:cs="Calibri"/>
          <w:sz w:val="22"/>
          <w:szCs w:val="22"/>
        </w:rPr>
        <w:t>Präparate)</w:t>
      </w:r>
      <w:r w:rsidR="000E4743" w:rsidRPr="00B567F3">
        <w:rPr>
          <w:rFonts w:ascii="HDA DIN Office" w:hAnsi="HDA DIN Office" w:cs="Times New Roman"/>
          <w:color w:val="FFFFFF" w:themeColor="background1"/>
        </w:rPr>
        <w:t xml:space="preserve"> </w:t>
      </w:r>
    </w:p>
    <w:p w:rsidR="003327B6" w:rsidRPr="00B567F3" w:rsidRDefault="003327B6">
      <w:pPr>
        <w:rPr>
          <w:rFonts w:ascii="HDA DIN Office" w:hAnsi="HDA DIN Office"/>
        </w:rPr>
      </w:pPr>
    </w:p>
    <w:p w:rsidR="003327B6" w:rsidRPr="00B567F3" w:rsidRDefault="00181933">
      <w:pPr>
        <w:rPr>
          <w:rFonts w:ascii="HDA DIN Office" w:hAnsi="HDA DIN Office"/>
          <w:b/>
        </w:rPr>
      </w:pPr>
      <w:r w:rsidRPr="00B567F3">
        <w:rPr>
          <w:rFonts w:ascii="HDA DIN Office" w:hAnsi="HDA DIN Office"/>
          <w:b/>
        </w:rPr>
        <w:t xml:space="preserve">Benötigte </w:t>
      </w:r>
      <w:r w:rsidR="003327B6" w:rsidRPr="00B567F3">
        <w:rPr>
          <w:rFonts w:ascii="HDA DIN Office" w:hAnsi="HDA DIN Office"/>
          <w:b/>
        </w:rPr>
        <w:t>Ressourcen</w:t>
      </w:r>
      <w:r w:rsidR="00F5726E" w:rsidRPr="00B567F3">
        <w:rPr>
          <w:rFonts w:ascii="HDA DIN Office" w:hAnsi="HDA DIN Office"/>
          <w:b/>
        </w:rPr>
        <w:t>:</w:t>
      </w:r>
    </w:p>
    <w:p w:rsidR="00F5726E" w:rsidRPr="00B567F3" w:rsidRDefault="00F5726E">
      <w:pPr>
        <w:rPr>
          <w:rFonts w:ascii="HDA DIN Office" w:hAnsi="HDA DIN Office"/>
        </w:rPr>
      </w:pPr>
    </w:p>
    <w:p w:rsidR="00BC706B" w:rsidRPr="00B567F3" w:rsidRDefault="00BC706B">
      <w:pPr>
        <w:rPr>
          <w:rFonts w:ascii="HDA DIN Office" w:hAnsi="HDA DIN Office"/>
          <w:b/>
        </w:rPr>
      </w:pPr>
    </w:p>
    <w:p w:rsidR="004B3214" w:rsidRPr="00B567F3" w:rsidRDefault="004B3214">
      <w:pPr>
        <w:rPr>
          <w:rFonts w:ascii="HDA DIN Office" w:hAnsi="HDA DIN Office"/>
        </w:rPr>
      </w:pPr>
    </w:p>
    <w:p w:rsidR="004B3214" w:rsidRPr="00B567F3" w:rsidRDefault="004B3214">
      <w:pPr>
        <w:rPr>
          <w:rFonts w:ascii="HDA DIN Office" w:hAnsi="HDA DIN Office"/>
        </w:rPr>
      </w:pPr>
    </w:p>
    <w:p w:rsidR="004B3214" w:rsidRPr="00B567F3" w:rsidRDefault="004B3214" w:rsidP="004B3214">
      <w:pPr>
        <w:spacing w:line="276" w:lineRule="auto"/>
        <w:rPr>
          <w:rFonts w:ascii="HDA DIN Office" w:eastAsia="Times New Roman" w:hAnsi="HDA DIN Office" w:cs="Calibri"/>
        </w:rPr>
      </w:pPr>
      <w:bookmarkStart w:id="0" w:name="_GoBack"/>
      <w:bookmarkEnd w:id="0"/>
      <w:r w:rsidRPr="00B567F3">
        <w:rPr>
          <w:rFonts w:ascii="HDA DIN Office" w:eastAsia="Times New Roman" w:hAnsi="HDA DIN Office" w:cs="Times New Roman"/>
          <w:color w:val="FFFFFF" w:themeColor="background1"/>
        </w:rPr>
        <w:t xml:space="preserve"> hier, um Text einzugeben.</w:t>
      </w:r>
    </w:p>
    <w:p w:rsidR="004B3214" w:rsidRPr="00B567F3" w:rsidRDefault="004B3214" w:rsidP="004B3214">
      <w:pPr>
        <w:spacing w:line="276" w:lineRule="auto"/>
        <w:rPr>
          <w:rFonts w:ascii="HDA DIN Office" w:eastAsia="Times New Roman" w:hAnsi="HDA DIN Office" w:cs="Calibri"/>
        </w:rPr>
      </w:pPr>
      <w:r w:rsidRPr="00B567F3">
        <w:rPr>
          <w:rFonts w:ascii="HDA DIN Office" w:eastAsia="Times New Roman" w:hAnsi="HDA DIN Office" w:cs="Times New Roman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3674745" cy="0"/>
                <wp:effectExtent l="0" t="0" r="20955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4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F20A" id="Gerader Verbinde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85pt" to="28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567F3">
        <w:rPr>
          <w:rFonts w:ascii="HDA DIN Office" w:eastAsia="Times New Roman" w:hAnsi="HDA DIN Office" w:cs="Calibri"/>
        </w:rPr>
        <w:t>Datum | Unterschrift Veranstaltungsverantwortliche*r</w:t>
      </w:r>
      <w:r w:rsidRPr="00B567F3">
        <w:rPr>
          <w:rFonts w:ascii="HDA DIN Office" w:eastAsia="Times New Roman" w:hAnsi="HDA DIN Office" w:cs="Calibri"/>
          <w:vertAlign w:val="superscript"/>
        </w:rPr>
        <w:footnoteReference w:id="2"/>
      </w:r>
    </w:p>
    <w:p w:rsidR="004F390C" w:rsidRDefault="004F390C"/>
    <w:sectPr w:rsidR="004F3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0C" w:rsidRDefault="004F390C" w:rsidP="004F390C">
      <w:pPr>
        <w:spacing w:after="0" w:line="240" w:lineRule="auto"/>
      </w:pPr>
      <w:r>
        <w:separator/>
      </w:r>
    </w:p>
  </w:endnote>
  <w:endnote w:type="continuationSeparator" w:id="0">
    <w:p w:rsidR="004F390C" w:rsidRDefault="004F390C" w:rsidP="004F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DA DIN Office">
    <w:panose1 w:val="02000503030000020003"/>
    <w:charset w:val="00"/>
    <w:family w:val="auto"/>
    <w:pitch w:val="variable"/>
    <w:sig w:usb0="800000AF" w:usb1="0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0C" w:rsidRDefault="004F390C" w:rsidP="004F390C">
      <w:pPr>
        <w:spacing w:after="0" w:line="240" w:lineRule="auto"/>
      </w:pPr>
      <w:r>
        <w:separator/>
      </w:r>
    </w:p>
  </w:footnote>
  <w:footnote w:type="continuationSeparator" w:id="0">
    <w:p w:rsidR="004F390C" w:rsidRDefault="004F390C" w:rsidP="004F390C">
      <w:pPr>
        <w:spacing w:after="0" w:line="240" w:lineRule="auto"/>
      </w:pPr>
      <w:r>
        <w:continuationSeparator/>
      </w:r>
    </w:p>
  </w:footnote>
  <w:footnote w:id="1">
    <w:p w:rsidR="004B3214" w:rsidRPr="00B567F3" w:rsidRDefault="004B3214" w:rsidP="002E6534">
      <w:pPr>
        <w:pStyle w:val="Funotentext"/>
        <w:jc w:val="both"/>
        <w:rPr>
          <w:rFonts w:ascii="HDA DIN Office" w:hAnsi="HDA DIN Office"/>
        </w:rPr>
      </w:pPr>
      <w:r w:rsidRPr="00B567F3">
        <w:rPr>
          <w:rFonts w:ascii="HDA DIN Office" w:hAnsi="HDA DIN Office" w:cs="Arial"/>
          <w:vertAlign w:val="superscript"/>
        </w:rPr>
        <w:footnoteRef/>
      </w:r>
      <w:r w:rsidRPr="00B567F3">
        <w:rPr>
          <w:rFonts w:ascii="HDA DIN Office" w:hAnsi="HDA DIN Office" w:cs="Arial"/>
          <w:vertAlign w:val="superscript"/>
        </w:rPr>
        <w:t xml:space="preserve"> </w:t>
      </w:r>
      <w:r w:rsidRPr="00B567F3">
        <w:rPr>
          <w:rFonts w:ascii="HDA DIN Office" w:hAnsi="HDA DIN Office" w:cs="Arial"/>
        </w:rPr>
        <w:t>Entspricht: Akademischer Leitung</w:t>
      </w:r>
    </w:p>
  </w:footnote>
  <w:footnote w:id="2">
    <w:p w:rsidR="004B3214" w:rsidRDefault="004B3214" w:rsidP="004B3214">
      <w:pPr>
        <w:pStyle w:val="Funotentext"/>
      </w:pPr>
      <w:r w:rsidRPr="00B567F3">
        <w:rPr>
          <w:rStyle w:val="Funotenzeichen"/>
          <w:rFonts w:ascii="HDA DIN Office" w:hAnsi="HDA DIN Office"/>
        </w:rPr>
        <w:footnoteRef/>
      </w:r>
      <w:r w:rsidRPr="00B567F3">
        <w:rPr>
          <w:rFonts w:ascii="HDA DIN Office" w:hAnsi="HDA DIN Office"/>
        </w:rPr>
        <w:t xml:space="preserve"> Person, die das Angebot durchführen wird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33" w:rsidRDefault="001819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D"/>
    <w:rsid w:val="00057102"/>
    <w:rsid w:val="00060B7A"/>
    <w:rsid w:val="0008272D"/>
    <w:rsid w:val="000E4743"/>
    <w:rsid w:val="00181933"/>
    <w:rsid w:val="002E6534"/>
    <w:rsid w:val="003327B6"/>
    <w:rsid w:val="00460120"/>
    <w:rsid w:val="004B3214"/>
    <w:rsid w:val="004F390C"/>
    <w:rsid w:val="0058080D"/>
    <w:rsid w:val="00584D83"/>
    <w:rsid w:val="00605CD3"/>
    <w:rsid w:val="00810C81"/>
    <w:rsid w:val="008D7976"/>
    <w:rsid w:val="00A10D5D"/>
    <w:rsid w:val="00A571A6"/>
    <w:rsid w:val="00B567F3"/>
    <w:rsid w:val="00BC4A25"/>
    <w:rsid w:val="00BC706B"/>
    <w:rsid w:val="00BE743D"/>
    <w:rsid w:val="00C266C2"/>
    <w:rsid w:val="00C57C3B"/>
    <w:rsid w:val="00F5726E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0F584"/>
  <w15:chartTrackingRefBased/>
  <w15:docId w15:val="{C7B1543E-0A1D-4CE4-AB5E-612DF62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F390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390C"/>
    <w:rPr>
      <w:rFonts w:eastAsia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390C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F390C"/>
    <w:rPr>
      <w:rFonts w:cs="Times New Roman"/>
      <w:color w:val="808080"/>
    </w:rPr>
  </w:style>
  <w:style w:type="paragraph" w:customStyle="1" w:styleId="Default">
    <w:name w:val="Default"/>
    <w:rsid w:val="004B32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8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933"/>
  </w:style>
  <w:style w:type="paragraph" w:styleId="Fuzeile">
    <w:name w:val="footer"/>
    <w:basedOn w:val="Standard"/>
    <w:link w:val="FuzeileZchn"/>
    <w:uiPriority w:val="99"/>
    <w:unhideWhenUsed/>
    <w:rsid w:val="0018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8258-7FAC-4017-8CA6-F2673525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"-"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Münk, Hannah</dc:creator>
  <cp:keywords/>
  <dc:description/>
  <cp:lastModifiedBy>Münk, Hannah</cp:lastModifiedBy>
  <cp:revision>18</cp:revision>
  <dcterms:created xsi:type="dcterms:W3CDTF">2024-06-04T07:20:00Z</dcterms:created>
  <dcterms:modified xsi:type="dcterms:W3CDTF">2024-12-17T14:27:00Z</dcterms:modified>
</cp:coreProperties>
</file>